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49" w:rsidRDefault="000435E8" w:rsidP="00043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Santino Alessandro Cugno, Specialista in Archeologia Tardoantica e Medievale, Università di Firenze, via A. Manzoni 17, 96010 Canicattini Bagni (SR), sacugn@tin.it</w:t>
      </w:r>
    </w:p>
    <w:p w:rsidR="000435E8" w:rsidRPr="000435E8" w:rsidRDefault="000435E8" w:rsidP="00043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Desidero ringraziare il dott. Giuseppe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presidente del Centro Studio Ibleo di Ferla, la prof.ssa Flavia </w:t>
      </w:r>
      <w:proofErr w:type="spellStart"/>
      <w:r>
        <w:rPr>
          <w:rFonts w:ascii="Times New Roman" w:hAnsi="Times New Roman" w:cs="Times New Roman"/>
          <w:sz w:val="24"/>
          <w:szCs w:val="24"/>
        </w:rPr>
        <w:t>Zisa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435E8">
        <w:rPr>
          <w:rFonts w:ascii="Times New Roman" w:hAnsi="Times New Roman" w:cs="Times New Roman"/>
          <w:sz w:val="24"/>
          <w:szCs w:val="24"/>
        </w:rPr>
        <w:t xml:space="preserve">residente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0435E8">
        <w:rPr>
          <w:rFonts w:ascii="Times New Roman" w:hAnsi="Times New Roman" w:cs="Times New Roman"/>
          <w:sz w:val="24"/>
          <w:szCs w:val="24"/>
        </w:rPr>
        <w:t>Corso di Laurea in "Archeologia del Mediterraneo"</w:t>
      </w:r>
      <w:r>
        <w:rPr>
          <w:rFonts w:ascii="Times New Roman" w:hAnsi="Times New Roman" w:cs="Times New Roman"/>
          <w:sz w:val="24"/>
          <w:szCs w:val="24"/>
        </w:rPr>
        <w:t xml:space="preserve"> - Università degli studi di Enna "Kore"e il dott. Ray </w:t>
      </w:r>
      <w:proofErr w:type="spellStart"/>
      <w:r>
        <w:rPr>
          <w:rFonts w:ascii="Times New Roman" w:hAnsi="Times New Roman" w:cs="Times New Roman"/>
          <w:sz w:val="24"/>
          <w:szCs w:val="24"/>
        </w:rPr>
        <w:t>Bondin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già Ambasciatore UNESCO per la collaborazione e i preziosi consigli. Un ringraziamento anche al dott. Diego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i suggerimenti e le foto.</w:t>
      </w:r>
    </w:p>
    <w:p w:rsidR="000435E8" w:rsidRPr="000435E8" w:rsidRDefault="000435E8" w:rsidP="00043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5E8" w:rsidRPr="000435E8" w:rsidSect="00914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35E8"/>
    <w:rsid w:val="000435E8"/>
    <w:rsid w:val="004E3E80"/>
    <w:rsid w:val="0091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Hewlett-Packard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2014-11-09T08:38:00Z</dcterms:created>
  <dcterms:modified xsi:type="dcterms:W3CDTF">2014-11-09T08:42:00Z</dcterms:modified>
</cp:coreProperties>
</file>